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98" w:rsidRDefault="00AB5F98" w:rsidP="00AB5F98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AB5F98" w:rsidRPr="004151AA" w:rsidRDefault="00AB5F98" w:rsidP="00AB5F98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  <w:cs/>
        </w:rPr>
      </w:pP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>โรงเรียนสุวรรณภูมิวิทยาลัย</w:t>
      </w:r>
    </w:p>
    <w:p w:rsidR="00AB5F98" w:rsidRPr="004151AA" w:rsidRDefault="00AB5F98" w:rsidP="00EB54B4">
      <w:pPr>
        <w:pStyle w:val="a3"/>
        <w:jc w:val="center"/>
        <w:rPr>
          <w:rFonts w:ascii="TH SarabunPSK" w:eastAsia="Yu Mincho" w:hAnsi="TH SarabunPSK" w:cs="TH SarabunPSK"/>
          <w:b/>
          <w:bCs/>
          <w:sz w:val="28"/>
          <w:szCs w:val="28"/>
        </w:rPr>
      </w:pP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 xml:space="preserve">ตารางประเมินผลกลางภาค  ภาคเรียนที่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>1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 xml:space="preserve"> ปีการศึกษา 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>25</w:t>
      </w:r>
      <w:r w:rsidR="00E57508">
        <w:rPr>
          <w:rFonts w:ascii="TH SarabunPSK" w:eastAsia="Yu Mincho" w:hAnsi="TH SarabunPSK" w:cs="TH SarabunPSK" w:hint="cs"/>
          <w:b/>
          <w:bCs/>
          <w:sz w:val="28"/>
          <w:szCs w:val="28"/>
          <w:cs/>
        </w:rPr>
        <w:t>62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</w:rPr>
        <w:t xml:space="preserve"> </w:t>
      </w:r>
      <w:r w:rsidRPr="004151AA">
        <w:rPr>
          <w:rFonts w:ascii="TH SarabunPSK" w:eastAsia="Yu Mincho" w:hAnsi="TH SarabunPSK" w:cs="TH SarabunPSK"/>
          <w:b/>
          <w:bCs/>
          <w:sz w:val="28"/>
          <w:szCs w:val="28"/>
          <w:cs/>
        </w:rPr>
        <w:t>ชั้นมัธยมศึกษาตอนปลาย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2552"/>
        <w:gridCol w:w="2551"/>
        <w:gridCol w:w="2693"/>
      </w:tblGrid>
      <w:tr w:rsidR="00AB5F98" w:rsidRPr="00EB54B4" w:rsidTr="00235295">
        <w:trPr>
          <w:cantSplit/>
        </w:trPr>
        <w:tc>
          <w:tcPr>
            <w:tcW w:w="1134" w:type="dxa"/>
            <w:vMerge w:val="restart"/>
            <w:vAlign w:val="center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วันเดือนปี</w:t>
            </w:r>
          </w:p>
        </w:tc>
        <w:tc>
          <w:tcPr>
            <w:tcW w:w="1276" w:type="dxa"/>
            <w:vMerge w:val="restart"/>
            <w:vAlign w:val="center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567" w:type="dxa"/>
            <w:vMerge w:val="restart"/>
            <w:vAlign w:val="center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นาที</w:t>
            </w:r>
          </w:p>
        </w:tc>
        <w:tc>
          <w:tcPr>
            <w:tcW w:w="7796" w:type="dxa"/>
            <w:gridSpan w:val="3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ระดับชั้น</w:t>
            </w:r>
          </w:p>
        </w:tc>
      </w:tr>
      <w:tr w:rsidR="00AB5F98" w:rsidRPr="00EB54B4" w:rsidTr="00235295">
        <w:trPr>
          <w:cantSplit/>
        </w:trPr>
        <w:tc>
          <w:tcPr>
            <w:tcW w:w="1134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.4</w:t>
            </w:r>
          </w:p>
        </w:tc>
        <w:tc>
          <w:tcPr>
            <w:tcW w:w="2551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2693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.6</w:t>
            </w:r>
          </w:p>
        </w:tc>
      </w:tr>
      <w:tr w:rsidR="00AB5F98" w:rsidRPr="00EB54B4" w:rsidTr="00235295">
        <w:trPr>
          <w:cantSplit/>
        </w:trPr>
        <w:tc>
          <w:tcPr>
            <w:tcW w:w="1134" w:type="dxa"/>
            <w:vMerge w:val="restart"/>
            <w:vAlign w:val="center"/>
          </w:tcPr>
          <w:p w:rsidR="00AB5F98" w:rsidRPr="00EB54B4" w:rsidRDefault="002D17A0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24</w:t>
            </w:r>
            <w:r w:rsidR="00E57508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ก.ค.62</w:t>
            </w:r>
          </w:p>
        </w:tc>
        <w:tc>
          <w:tcPr>
            <w:tcW w:w="1276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09.00-10.00</w:t>
            </w:r>
          </w:p>
        </w:tc>
        <w:tc>
          <w:tcPr>
            <w:tcW w:w="567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2552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ค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31101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คณิตศาสตร์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ค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32101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คณิตศาสตร์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ค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33101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 คณิตศาสตร์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</w:p>
        </w:tc>
      </w:tr>
      <w:tr w:rsidR="00AB5F98" w:rsidRPr="00EB54B4" w:rsidTr="00235295">
        <w:trPr>
          <w:cantSplit/>
        </w:trPr>
        <w:tc>
          <w:tcPr>
            <w:tcW w:w="1134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10.00-11.00</w:t>
            </w:r>
          </w:p>
        </w:tc>
        <w:tc>
          <w:tcPr>
            <w:tcW w:w="567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ท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31101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ภาษาไทย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ท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32101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ภาษาไทย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ท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33101 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ภาษาไทย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</w:p>
        </w:tc>
      </w:tr>
      <w:tr w:rsidR="00AB5F98" w:rsidRPr="00EB54B4" w:rsidTr="00235295">
        <w:trPr>
          <w:cantSplit/>
        </w:trPr>
        <w:tc>
          <w:tcPr>
            <w:tcW w:w="1134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11.00-12.00</w:t>
            </w:r>
          </w:p>
        </w:tc>
        <w:tc>
          <w:tcPr>
            <w:tcW w:w="567" w:type="dxa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31101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สังคมศึกษา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32101 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สังคมศึกษา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33101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สังคมศึกษา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</w:p>
        </w:tc>
      </w:tr>
      <w:tr w:rsidR="00AB5F98" w:rsidRPr="00EB54B4" w:rsidTr="00235295">
        <w:trPr>
          <w:cantSplit/>
          <w:trHeight w:val="299"/>
        </w:trPr>
        <w:tc>
          <w:tcPr>
            <w:tcW w:w="1134" w:type="dxa"/>
            <w:vMerge/>
          </w:tcPr>
          <w:p w:rsidR="00AB5F98" w:rsidRPr="00EB54B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AB5F98" w:rsidRPr="00EB54B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color w:val="FF0000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พัก</w:t>
            </w:r>
          </w:p>
        </w:tc>
      </w:tr>
      <w:tr w:rsidR="002D17A0" w:rsidRPr="00EB54B4" w:rsidTr="00235295">
        <w:trPr>
          <w:cantSplit/>
        </w:trPr>
        <w:tc>
          <w:tcPr>
            <w:tcW w:w="1134" w:type="dxa"/>
            <w:vMerge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13.00-13.30</w:t>
            </w:r>
          </w:p>
        </w:tc>
        <w:tc>
          <w:tcPr>
            <w:tcW w:w="567" w:type="dxa"/>
          </w:tcPr>
          <w:p w:rsidR="002D17A0" w:rsidRPr="00EB54B4" w:rsidRDefault="002D17A0" w:rsidP="002D17A0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552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ง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31101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การงานอาชีพ</w:t>
            </w:r>
          </w:p>
        </w:tc>
        <w:tc>
          <w:tcPr>
            <w:tcW w:w="2551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ง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32101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การงานอาชีพ 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2D17A0" w:rsidRPr="00EB54B4" w:rsidRDefault="002D17A0" w:rsidP="00EB54B4">
            <w:pPr>
              <w:pStyle w:val="a3"/>
              <w:rPr>
                <w:rFonts w:ascii="TH SarabunPSK" w:eastAsia="Yu Mincho" w:hAnsi="TH SarabunPSK" w:cs="TH SarabunPSK"/>
                <w:sz w:val="24"/>
                <w:szCs w:val="24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4"/>
                <w:szCs w:val="24"/>
                <w:cs/>
              </w:rPr>
              <w:t>ง</w:t>
            </w:r>
            <w:r w:rsidRPr="00EB54B4">
              <w:rPr>
                <w:rFonts w:ascii="TH SarabunPSK" w:eastAsia="Yu Mincho" w:hAnsi="TH SarabunPSK" w:cs="TH SarabunPSK"/>
                <w:sz w:val="24"/>
                <w:szCs w:val="24"/>
              </w:rPr>
              <w:t>33101</w:t>
            </w:r>
            <w:r w:rsidR="00EB54B4">
              <w:rPr>
                <w:rFonts w:ascii="TH SarabunPSK" w:eastAsia="Yu Mincho" w:hAnsi="TH SarabunPSK" w:cs="TH SarabunPSK"/>
                <w:sz w:val="24"/>
                <w:szCs w:val="24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4"/>
                <w:szCs w:val="24"/>
                <w:cs/>
              </w:rPr>
              <w:t>การงานอาชีพ</w:t>
            </w:r>
            <w:r w:rsidR="00EB54B4" w:rsidRPr="00EB54B4">
              <w:rPr>
                <w:rFonts w:ascii="TH SarabunPSK" w:eastAsia="Yu Mincho" w:hAnsi="TH SarabunPSK" w:cs="TH SarabunPSK" w:hint="cs"/>
                <w:sz w:val="24"/>
                <w:szCs w:val="24"/>
                <w:cs/>
              </w:rPr>
              <w:t>และเทคโนโลยี 5</w:t>
            </w:r>
          </w:p>
        </w:tc>
      </w:tr>
      <w:tr w:rsidR="002D17A0" w:rsidRPr="00EB54B4" w:rsidTr="00235295">
        <w:trPr>
          <w:cantSplit/>
        </w:trPr>
        <w:tc>
          <w:tcPr>
            <w:tcW w:w="1134" w:type="dxa"/>
            <w:vMerge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13.30-14.30</w:t>
            </w:r>
          </w:p>
        </w:tc>
        <w:tc>
          <w:tcPr>
            <w:tcW w:w="567" w:type="dxa"/>
          </w:tcPr>
          <w:p w:rsidR="002D17A0" w:rsidRPr="00EB54B4" w:rsidRDefault="002D17A0" w:rsidP="002D17A0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31103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ประวัติศาสตร์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2551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3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21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03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ประวัติศาสตร์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2D17A0" w:rsidRPr="00EB54B4" w:rsidRDefault="002D17A0" w:rsidP="002D17A0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พ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33101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สุขศึกษา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(14.00-14.30)</w:t>
            </w:r>
          </w:p>
        </w:tc>
      </w:tr>
      <w:tr w:rsidR="0024583C" w:rsidRPr="00EB54B4" w:rsidTr="00235295">
        <w:trPr>
          <w:cantSplit/>
        </w:trPr>
        <w:tc>
          <w:tcPr>
            <w:tcW w:w="1134" w:type="dxa"/>
            <w:vMerge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14.30-15.00</w:t>
            </w:r>
          </w:p>
        </w:tc>
        <w:tc>
          <w:tcPr>
            <w:tcW w:w="567" w:type="dxa"/>
          </w:tcPr>
          <w:p w:rsidR="0024583C" w:rsidRPr="00EB54B4" w:rsidRDefault="0024583C" w:rsidP="0024583C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552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พ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31101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สุขศึกษา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ว30280 โลกดาราศาสตร์</w:t>
            </w:r>
            <w:r w:rsid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EB54B4"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ม.</w:t>
            </w:r>
            <w:r w:rsidR="00EB54B4" w:rsidRPr="00EB54B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  <w:r w:rsidR="00EB54B4"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="00EB54B4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7</w:t>
            </w:r>
            <w:r w:rsidR="00EB54B4">
              <w:rPr>
                <w:rFonts w:ascii="TH SarabunPSK" w:eastAsia="Yu Mincho" w:hAnsi="TH SarabunPSK" w:cs="TH SarabunPSK"/>
                <w:sz w:val="26"/>
                <w:szCs w:val="26"/>
              </w:rPr>
              <w:t>-</w:t>
            </w:r>
            <w:r w:rsidR="00EB54B4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8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ฝ30203 ภาษาฝรั่งเศส 3 ม.5/1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จ30203 ภาษาจีน 3 ม.5/2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(14.30-15.30น.)</w:t>
            </w:r>
          </w:p>
        </w:tc>
        <w:tc>
          <w:tcPr>
            <w:tcW w:w="2693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ฝ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30211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ภาษาฝรั่งเศส 5 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ม.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      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จ30205 ภาษาจีน 5      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.6/2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(14.30-15.30น.)</w:t>
            </w:r>
          </w:p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</w:p>
        </w:tc>
      </w:tr>
      <w:tr w:rsidR="0024583C" w:rsidRPr="00EB54B4" w:rsidTr="00EB54B4">
        <w:trPr>
          <w:cantSplit/>
          <w:trHeight w:val="670"/>
        </w:trPr>
        <w:tc>
          <w:tcPr>
            <w:tcW w:w="1134" w:type="dxa"/>
            <w:vMerge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15.00-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16.00</w:t>
            </w:r>
          </w:p>
        </w:tc>
        <w:tc>
          <w:tcPr>
            <w:tcW w:w="567" w:type="dxa"/>
          </w:tcPr>
          <w:p w:rsidR="0024583C" w:rsidRPr="00EB54B4" w:rsidRDefault="0024583C" w:rsidP="0024583C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2552" w:type="dxa"/>
          </w:tcPr>
          <w:p w:rsidR="0024583C" w:rsidRPr="00EB54B4" w:rsidRDefault="0024583C" w:rsidP="0024583C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ฝ30207 ฝรั่งเศสอ่านเขียน  </w:t>
            </w:r>
            <w:r w:rsidR="00EB54B4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ม.4/1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:rsidR="0024583C" w:rsidRPr="00EB54B4" w:rsidRDefault="0024583C" w:rsidP="00EB54B4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จ30201 ภาษาจีน </w:t>
            </w:r>
            <w:r w:rsidR="00964049" w:rsidRPr="00EB54B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EB54B4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</w:t>
            </w:r>
            <w:r w:rsidR="00EB54B4" w:rsidRPr="00EB54B4">
              <w:rPr>
                <w:rFonts w:ascii="TH SarabunPSK" w:eastAsia="Yu Mincho" w:hAnsi="TH SarabunPSK" w:cs="TH SarabunPSK"/>
                <w:sz w:val="26"/>
                <w:szCs w:val="26"/>
              </w:rPr>
              <w:t>.4/1</w:t>
            </w:r>
          </w:p>
        </w:tc>
        <w:tc>
          <w:tcPr>
            <w:tcW w:w="2551" w:type="dxa"/>
          </w:tcPr>
          <w:p w:rsidR="00964049" w:rsidRPr="00EB54B4" w:rsidRDefault="00964049" w:rsidP="00964049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จ30209 ภาษาจีน พิชิต </w:t>
            </w:r>
            <w:r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HSK3 </w:t>
            </w:r>
          </w:p>
          <w:p w:rsidR="0024583C" w:rsidRPr="00EB54B4" w:rsidRDefault="00EB54B4" w:rsidP="00EB54B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          </w:t>
            </w:r>
            <w:r w:rsidR="00964049" w:rsidRPr="00EB54B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  <w:r w:rsidR="00964049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</w:t>
            </w:r>
            <w:r w:rsidR="00964049" w:rsidRPr="00EB54B4">
              <w:rPr>
                <w:rFonts w:ascii="TH SarabunPSK" w:eastAsia="Yu Mincho" w:hAnsi="TH SarabunPSK" w:cs="TH SarabunPSK"/>
                <w:sz w:val="26"/>
                <w:szCs w:val="26"/>
              </w:rPr>
              <w:t>.5/2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="00964049"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(15.30-16.30น.)</w:t>
            </w:r>
          </w:p>
        </w:tc>
        <w:tc>
          <w:tcPr>
            <w:tcW w:w="2693" w:type="dxa"/>
          </w:tcPr>
          <w:p w:rsidR="00964049" w:rsidRPr="00EB54B4" w:rsidRDefault="00964049" w:rsidP="00964049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24583C" w:rsidRPr="00EB54B4" w:rsidRDefault="00964049" w:rsidP="00964049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</w:tbl>
    <w:p w:rsidR="00AB5F98" w:rsidRDefault="00AB5F98" w:rsidP="00AB5F98">
      <w:pPr>
        <w:pStyle w:val="a3"/>
        <w:rPr>
          <w:rFonts w:ascii="TH SarabunPSK" w:eastAsia="Yu Mincho" w:hAnsi="TH SarabunPSK" w:cs="TH SarabunPSK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567"/>
        <w:gridCol w:w="2553"/>
        <w:gridCol w:w="2551"/>
        <w:gridCol w:w="2692"/>
      </w:tblGrid>
      <w:tr w:rsidR="00AB5F98" w:rsidRPr="00556AA4" w:rsidTr="00235295">
        <w:trPr>
          <w:cantSplit/>
        </w:trPr>
        <w:tc>
          <w:tcPr>
            <w:tcW w:w="1135" w:type="dxa"/>
            <w:vMerge w:val="restart"/>
            <w:vAlign w:val="center"/>
          </w:tcPr>
          <w:p w:rsidR="00AB5F98" w:rsidRPr="00556AA4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วันเดือนปี</w:t>
            </w:r>
          </w:p>
        </w:tc>
        <w:tc>
          <w:tcPr>
            <w:tcW w:w="1275" w:type="dxa"/>
            <w:vMerge w:val="restart"/>
            <w:vAlign w:val="center"/>
          </w:tcPr>
          <w:p w:rsidR="00AB5F98" w:rsidRPr="00556AA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567" w:type="dxa"/>
            <w:vMerge w:val="restart"/>
            <w:vAlign w:val="center"/>
          </w:tcPr>
          <w:p w:rsidR="00AB5F98" w:rsidRPr="00556AA4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นาที</w:t>
            </w:r>
          </w:p>
        </w:tc>
        <w:tc>
          <w:tcPr>
            <w:tcW w:w="7796" w:type="dxa"/>
            <w:gridSpan w:val="3"/>
          </w:tcPr>
          <w:p w:rsidR="00AB5F98" w:rsidRPr="00556AA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ระดับชั้น</w:t>
            </w:r>
          </w:p>
        </w:tc>
      </w:tr>
      <w:tr w:rsidR="00AB5F98" w:rsidRPr="00556AA4" w:rsidTr="00235295">
        <w:trPr>
          <w:cantSplit/>
        </w:trPr>
        <w:tc>
          <w:tcPr>
            <w:tcW w:w="1135" w:type="dxa"/>
            <w:vMerge/>
          </w:tcPr>
          <w:p w:rsidR="00AB5F98" w:rsidRPr="00556AA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B5F98" w:rsidRPr="00556AA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B5F98" w:rsidRPr="00556AA4" w:rsidRDefault="00AB5F98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2553" w:type="dxa"/>
          </w:tcPr>
          <w:p w:rsidR="00AB5F98" w:rsidRPr="00556AA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.4</w:t>
            </w:r>
          </w:p>
        </w:tc>
        <w:tc>
          <w:tcPr>
            <w:tcW w:w="2551" w:type="dxa"/>
          </w:tcPr>
          <w:p w:rsidR="00AB5F98" w:rsidRPr="00556AA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.5</w:t>
            </w:r>
          </w:p>
        </w:tc>
        <w:tc>
          <w:tcPr>
            <w:tcW w:w="2692" w:type="dxa"/>
          </w:tcPr>
          <w:p w:rsidR="00AB5F98" w:rsidRPr="00556AA4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556AA4">
              <w:rPr>
                <w:rFonts w:ascii="TH SarabunPSK" w:eastAsia="Yu Mincho" w:hAnsi="TH SarabunPSK" w:cs="TH SarabunPSK"/>
                <w:b/>
                <w:bCs/>
                <w:sz w:val="26"/>
                <w:szCs w:val="26"/>
              </w:rPr>
              <w:t>.6</w:t>
            </w:r>
          </w:p>
        </w:tc>
      </w:tr>
      <w:tr w:rsidR="00192C5D" w:rsidRPr="00556AA4" w:rsidTr="00235295">
        <w:trPr>
          <w:cantSplit/>
        </w:trPr>
        <w:tc>
          <w:tcPr>
            <w:tcW w:w="1135" w:type="dxa"/>
            <w:vMerge w:val="restart"/>
          </w:tcPr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25 ก.ค.62</w:t>
            </w:r>
          </w:p>
        </w:tc>
        <w:tc>
          <w:tcPr>
            <w:tcW w:w="1275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09.00-10.00</w:t>
            </w:r>
          </w:p>
        </w:tc>
        <w:tc>
          <w:tcPr>
            <w:tcW w:w="567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553" w:type="dxa"/>
          </w:tcPr>
          <w:p w:rsidR="00192C5D" w:rsidRPr="00EB54B4" w:rsidRDefault="00192C5D" w:rsidP="00803838">
            <w:pPr>
              <w:pStyle w:val="a3"/>
              <w:rPr>
                <w:rFonts w:ascii="TH SarabunPSK" w:eastAsia="Yu Mincho" w:hAnsi="TH SarabunPSK" w:cs="TH SarabunPSK"/>
                <w:sz w:val="24"/>
                <w:szCs w:val="24"/>
              </w:rPr>
            </w:pPr>
            <w:r w:rsidRPr="00EB54B4">
              <w:rPr>
                <w:rFonts w:ascii="TH SarabunPSK" w:eastAsia="Yu Mincho" w:hAnsi="TH SarabunPSK" w:cs="TH SarabunPSK" w:hint="cs"/>
                <w:sz w:val="24"/>
                <w:szCs w:val="24"/>
                <w:cs/>
              </w:rPr>
              <w:t>ว31105 พันธุกรรมและ</w:t>
            </w:r>
            <w:r w:rsidR="00EB54B4">
              <w:rPr>
                <w:rFonts w:ascii="TH SarabunPSK" w:eastAsia="Yu Mincho" w:hAnsi="TH SarabunPSK" w:cs="TH SarabunPSK" w:hint="cs"/>
                <w:sz w:val="24"/>
                <w:szCs w:val="24"/>
                <w:cs/>
              </w:rPr>
              <w:t>สิ่งแวดล้อม</w:t>
            </w: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 ม.4/1-4/5</w:t>
            </w:r>
          </w:p>
          <w:p w:rsidR="00192C5D" w:rsidRPr="00803838" w:rsidRDefault="00192C5D" w:rsidP="00192C5D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93033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ว31102 เคมีพื้นฐาน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ม. 4/6</w:t>
            </w:r>
            <w:r w:rsidRPr="00930330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-4/9</w:t>
            </w:r>
          </w:p>
        </w:tc>
        <w:tc>
          <w:tcPr>
            <w:tcW w:w="2551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ว32101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วิทยาศาสตร์กายภาพ</w:t>
            </w: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ม.5/1-6</w:t>
            </w:r>
          </w:p>
          <w:p w:rsidR="00192C5D" w:rsidRPr="00192C5D" w:rsidRDefault="00192C5D" w:rsidP="00EB54B4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ว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302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เคมี 3</w:t>
            </w:r>
            <w:r w:rsidR="00EB54B4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</w:t>
            </w:r>
            <w:r w:rsidR="00EB54B4"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ม.</w:t>
            </w:r>
            <w:r w:rsidR="00EB54B4" w:rsidRPr="004151AA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  <w:r w:rsidR="00EB54B4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EB54B4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7</w:t>
            </w:r>
            <w:r w:rsidR="00EB54B4"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- 5</w:t>
            </w:r>
            <w:r w:rsidR="00EB54B4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EB54B4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9</w:t>
            </w:r>
            <w:r w:rsidR="00EB54B4" w:rsidRPr="004151AA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692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ว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30281 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ดุลยภาพและสิ่งแวดล้อม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</w:p>
          <w:p w:rsidR="00192C5D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        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-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</w:t>
            </w:r>
          </w:p>
          <w:p w:rsidR="00192C5D" w:rsidRPr="00324679" w:rsidRDefault="00192C5D" w:rsidP="00EB54B4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</w:t>
            </w:r>
            <w:r w:rsidRPr="00A654D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ว</w:t>
            </w:r>
            <w:r w:rsidRPr="00A654D0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30224 </w:t>
            </w:r>
            <w:r w:rsidR="00EB54B4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เคมี  </w:t>
            </w:r>
            <w:r w:rsidR="00EB54B4" w:rsidRPr="00A654D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ม.</w:t>
            </w:r>
            <w:r w:rsidR="00EB54B4" w:rsidRPr="00A654D0">
              <w:rPr>
                <w:rFonts w:ascii="TH SarabunPSK" w:eastAsia="Yu Mincho" w:hAnsi="TH SarabunPSK" w:cs="TH SarabunPSK"/>
                <w:sz w:val="28"/>
                <w:szCs w:val="28"/>
              </w:rPr>
              <w:t>6</w:t>
            </w:r>
            <w:r w:rsidR="00EB54B4" w:rsidRPr="00A654D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EB54B4">
              <w:rPr>
                <w:rFonts w:ascii="TH SarabunPSK" w:eastAsia="Yu Mincho" w:hAnsi="TH SarabunPSK" w:cs="TH SarabunPSK"/>
                <w:sz w:val="28"/>
                <w:szCs w:val="28"/>
              </w:rPr>
              <w:t>6</w:t>
            </w:r>
            <w:r w:rsidR="00EB54B4" w:rsidRPr="00A654D0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- 6</w:t>
            </w:r>
            <w:r w:rsidR="00EB54B4" w:rsidRPr="00A654D0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EB54B4">
              <w:rPr>
                <w:rFonts w:ascii="TH SarabunPSK" w:eastAsia="Yu Mincho" w:hAnsi="TH SarabunPSK" w:cs="TH SarabunPSK"/>
                <w:sz w:val="28"/>
                <w:szCs w:val="28"/>
              </w:rPr>
              <w:t>8</w:t>
            </w:r>
          </w:p>
        </w:tc>
      </w:tr>
      <w:tr w:rsidR="00192C5D" w:rsidRPr="00556AA4" w:rsidTr="00235295">
        <w:trPr>
          <w:cantSplit/>
        </w:trPr>
        <w:tc>
          <w:tcPr>
            <w:tcW w:w="1135" w:type="dxa"/>
            <w:vMerge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10.00-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11.00</w:t>
            </w:r>
          </w:p>
        </w:tc>
        <w:tc>
          <w:tcPr>
            <w:tcW w:w="567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553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อ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31101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ภาษาอังกฤษ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อ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32101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ภาษาอังกฤษ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192C5D" w:rsidRPr="00556AA4" w:rsidRDefault="00192C5D" w:rsidP="00803838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อ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33101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ภาษาอังกฤษ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5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          </w:t>
            </w:r>
          </w:p>
        </w:tc>
      </w:tr>
      <w:tr w:rsidR="00192C5D" w:rsidRPr="00556AA4" w:rsidTr="00235295">
        <w:trPr>
          <w:cantSplit/>
        </w:trPr>
        <w:tc>
          <w:tcPr>
            <w:tcW w:w="1135" w:type="dxa"/>
            <w:vMerge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/>
                <w:sz w:val="26"/>
                <w:szCs w:val="26"/>
              </w:rPr>
              <w:t>11.00-11.30</w:t>
            </w:r>
          </w:p>
        </w:tc>
        <w:tc>
          <w:tcPr>
            <w:tcW w:w="567" w:type="dxa"/>
          </w:tcPr>
          <w:p w:rsidR="00192C5D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553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ศ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31101  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ศิลปะ</w:t>
            </w:r>
          </w:p>
        </w:tc>
        <w:tc>
          <w:tcPr>
            <w:tcW w:w="2551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ศ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32101  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ดนตรี นาฏศิลป์ 3</w:t>
            </w:r>
          </w:p>
        </w:tc>
        <w:tc>
          <w:tcPr>
            <w:tcW w:w="2692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ศ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33101  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ศิลปะ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</w:p>
        </w:tc>
      </w:tr>
      <w:tr w:rsidR="00192C5D" w:rsidRPr="00556AA4" w:rsidTr="00235295">
        <w:trPr>
          <w:cantSplit/>
        </w:trPr>
        <w:tc>
          <w:tcPr>
            <w:tcW w:w="1135" w:type="dxa"/>
            <w:vMerge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11.30-12.0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567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3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553" w:type="dxa"/>
          </w:tcPr>
          <w:p w:rsidR="00192C5D" w:rsidRPr="00EB54B4" w:rsidRDefault="00192C5D" w:rsidP="00280E13">
            <w:pPr>
              <w:pStyle w:val="a3"/>
              <w:rPr>
                <w:rFonts w:ascii="TH SarabunPSK" w:eastAsia="Yu Mincho" w:hAnsi="TH SarabunPSK" w:cs="TH SarabunPSK"/>
                <w:sz w:val="24"/>
                <w:szCs w:val="24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4"/>
                <w:szCs w:val="24"/>
                <w:cs/>
              </w:rPr>
              <w:t>ว31201 การออกแบบและเทคโนโลยี</w:t>
            </w:r>
          </w:p>
        </w:tc>
        <w:tc>
          <w:tcPr>
            <w:tcW w:w="2551" w:type="dxa"/>
          </w:tcPr>
          <w:p w:rsidR="00192C5D" w:rsidRPr="00EB54B4" w:rsidRDefault="00192C5D" w:rsidP="00280E13">
            <w:pPr>
              <w:pStyle w:val="a3"/>
              <w:rPr>
                <w:rFonts w:ascii="TH SarabunPSK" w:eastAsia="Yu Mincho" w:hAnsi="TH SarabunPSK" w:cs="TH SarabunPSK"/>
                <w:sz w:val="24"/>
                <w:szCs w:val="24"/>
                <w:cs/>
              </w:rPr>
            </w:pPr>
            <w:r w:rsidRPr="00EB54B4">
              <w:rPr>
                <w:rFonts w:ascii="TH SarabunPSK" w:eastAsia="Yu Mincho" w:hAnsi="TH SarabunPSK" w:cs="TH SarabunPSK" w:hint="cs"/>
                <w:sz w:val="24"/>
                <w:szCs w:val="24"/>
                <w:cs/>
              </w:rPr>
              <w:t>ว30111 การออกแบบและเทคโนโลยี</w:t>
            </w:r>
          </w:p>
        </w:tc>
        <w:tc>
          <w:tcPr>
            <w:tcW w:w="2692" w:type="dxa"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192C5D" w:rsidRPr="00556AA4" w:rsidTr="00EB54B4">
        <w:trPr>
          <w:cantSplit/>
        </w:trPr>
        <w:tc>
          <w:tcPr>
            <w:tcW w:w="1135" w:type="dxa"/>
            <w:vMerge/>
          </w:tcPr>
          <w:p w:rsidR="00192C5D" w:rsidRPr="00556AA4" w:rsidRDefault="00192C5D" w:rsidP="00280E13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9638" w:type="dxa"/>
            <w:gridSpan w:val="5"/>
            <w:shd w:val="clear" w:color="auto" w:fill="D9D9D9" w:themeFill="background1" w:themeFillShade="D9"/>
          </w:tcPr>
          <w:p w:rsidR="00192C5D" w:rsidRPr="00556AA4" w:rsidRDefault="00192C5D" w:rsidP="00280E13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9E2D51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พัก</w:t>
            </w:r>
          </w:p>
        </w:tc>
      </w:tr>
      <w:tr w:rsidR="00192C5D" w:rsidRPr="00556AA4" w:rsidTr="00235295">
        <w:trPr>
          <w:cantSplit/>
        </w:trPr>
        <w:tc>
          <w:tcPr>
            <w:tcW w:w="1135" w:type="dxa"/>
            <w:vMerge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/>
                <w:sz w:val="26"/>
                <w:szCs w:val="26"/>
              </w:rPr>
              <w:t>13.00-14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>0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192C5D" w:rsidRPr="00556AA4" w:rsidRDefault="00192C5D" w:rsidP="00192C5D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60 </w:t>
            </w:r>
          </w:p>
        </w:tc>
        <w:tc>
          <w:tcPr>
            <w:tcW w:w="2553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ว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31103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ชีววิทยา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- 4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9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ฝ30219 วัฒนธรรมฝรั่งเศส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ม.4/1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จ30213 วัฒนธรรมจีน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ม.4/1</w:t>
            </w:r>
          </w:p>
        </w:tc>
        <w:tc>
          <w:tcPr>
            <w:tcW w:w="2551" w:type="dxa"/>
          </w:tcPr>
          <w:p w:rsidR="00192C5D" w:rsidRPr="00192C5D" w:rsidRDefault="00192C5D" w:rsidP="00192C5D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ว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30242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ชีววิทยา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2  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ม.5/7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-5/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9 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ฝ30221 วัฒนธรรมฝรั่งเศส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ม.5/1         </w:t>
            </w:r>
          </w:p>
          <w:p w:rsidR="00192C5D" w:rsidRPr="00192C5D" w:rsidRDefault="00192C5D" w:rsidP="00192C5D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จ30215 วัฒนธรรมจีน </w:t>
            </w:r>
            <w:r w:rsidRPr="00964049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  <w:r w:rsidRPr="00964049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ม.5/2     </w:t>
            </w:r>
            <w:r>
              <w:rPr>
                <w:rFonts w:ascii="TH SarabunPSK" w:eastAsia="Yu Mincho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</w:t>
            </w:r>
          </w:p>
        </w:tc>
        <w:tc>
          <w:tcPr>
            <w:tcW w:w="2692" w:type="dxa"/>
          </w:tcPr>
          <w:p w:rsidR="00192C5D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ว30244 ชีววิทยา 4 ม.6/6-8</w:t>
            </w:r>
          </w:p>
          <w:p w:rsidR="00192C5D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ฝ30205 ภาษาฝรั่งเศส 5  ม.6/1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จ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302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11 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ภาษาจีนพิชิต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HSK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5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>2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</w:tr>
      <w:tr w:rsidR="00192C5D" w:rsidRPr="00556AA4" w:rsidTr="00192C5D">
        <w:trPr>
          <w:cantSplit/>
          <w:trHeight w:val="529"/>
        </w:trPr>
        <w:tc>
          <w:tcPr>
            <w:tcW w:w="1135" w:type="dxa"/>
            <w:vMerge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14.00-15.00</w:t>
            </w:r>
          </w:p>
        </w:tc>
        <w:tc>
          <w:tcPr>
            <w:tcW w:w="567" w:type="dxa"/>
          </w:tcPr>
          <w:p w:rsidR="00192C5D" w:rsidRPr="00556AA4" w:rsidRDefault="00192C5D" w:rsidP="00192C5D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2553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color w:val="00B050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อ30201 อังกฤษอ่านเขียน</w:t>
            </w:r>
            <w:r w:rsidRPr="00192C5D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1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ม.4/1-3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-9</w:t>
            </w:r>
          </w:p>
        </w:tc>
        <w:tc>
          <w:tcPr>
            <w:tcW w:w="2551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อ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3022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อังกฤษเพื่อการท่องเที่ยว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           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5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/1-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2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,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7-9</w:t>
            </w:r>
          </w:p>
        </w:tc>
        <w:tc>
          <w:tcPr>
            <w:tcW w:w="2692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อ30219 อังกฤษ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เพื่อการศึกษาต่อ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   ม.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6/1-2,6/6-8 </w:t>
            </w:r>
          </w:p>
        </w:tc>
      </w:tr>
      <w:tr w:rsidR="00192C5D" w:rsidRPr="00556AA4" w:rsidTr="00192C5D">
        <w:trPr>
          <w:cantSplit/>
          <w:trHeight w:val="529"/>
        </w:trPr>
        <w:tc>
          <w:tcPr>
            <w:tcW w:w="1135" w:type="dxa"/>
            <w:vMerge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192C5D" w:rsidRPr="00155A4B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155A4B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15.00-16.00</w:t>
            </w:r>
          </w:p>
          <w:p w:rsidR="00192C5D" w:rsidRPr="00155A4B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192C5D" w:rsidRPr="00155A4B" w:rsidRDefault="00192C5D" w:rsidP="00192C5D">
            <w:pPr>
              <w:pStyle w:val="a3"/>
              <w:jc w:val="center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155A4B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2553" w:type="dxa"/>
          </w:tcPr>
          <w:p w:rsidR="00192C5D" w:rsidRPr="00155A4B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155A4B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ฝ30201 ภาษาฝรั่งเศส 1 ม.</w:t>
            </w:r>
            <w:r w:rsidRPr="00155A4B">
              <w:rPr>
                <w:rFonts w:ascii="TH SarabunPSK" w:eastAsia="Yu Mincho" w:hAnsi="TH SarabunPSK" w:cs="TH SarabunPSK"/>
                <w:sz w:val="26"/>
                <w:szCs w:val="26"/>
              </w:rPr>
              <w:t>4</w:t>
            </w:r>
            <w:r w:rsidRPr="00155A4B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155A4B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1  </w:t>
            </w:r>
          </w:p>
          <w:p w:rsidR="00192C5D" w:rsidRPr="00155A4B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ฝ30209 ภาษาฝรั่งเศส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อ่าน-เขียน   ม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.5/1</w:t>
            </w:r>
          </w:p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จ30221 ภาษาจีนเพื่อการ</w:t>
            </w:r>
          </w:p>
          <w:p w:rsidR="00192C5D" w:rsidRPr="00155A4B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  สื่อสาร 3    ม.5/2   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692" w:type="dxa"/>
          </w:tcPr>
          <w:p w:rsidR="00192C5D" w:rsidRPr="00556AA4" w:rsidRDefault="00192C5D" w:rsidP="00192C5D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  <w:cs/>
              </w:rPr>
            </w:pPr>
          </w:p>
        </w:tc>
      </w:tr>
    </w:tbl>
    <w:p w:rsidR="00B964B3" w:rsidRPr="004151AA" w:rsidRDefault="00B964B3" w:rsidP="00AB5F98">
      <w:pPr>
        <w:pStyle w:val="a3"/>
        <w:rPr>
          <w:rFonts w:ascii="TH SarabunPSK" w:eastAsia="Yu Mincho" w:hAnsi="TH SarabunPSK" w:cs="TH SarabunPSK"/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67"/>
        <w:gridCol w:w="2268"/>
        <w:gridCol w:w="2693"/>
        <w:gridCol w:w="2693"/>
      </w:tblGrid>
      <w:tr w:rsidR="00AB5F98" w:rsidRPr="004151AA" w:rsidTr="00235295">
        <w:trPr>
          <w:cantSplit/>
        </w:trPr>
        <w:tc>
          <w:tcPr>
            <w:tcW w:w="1134" w:type="dxa"/>
            <w:vMerge w:val="restart"/>
            <w:vAlign w:val="center"/>
          </w:tcPr>
          <w:p w:rsidR="00AB5F98" w:rsidRPr="004151AA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1418" w:type="dxa"/>
            <w:vMerge w:val="restart"/>
            <w:vAlign w:val="center"/>
          </w:tcPr>
          <w:p w:rsidR="00AB5F98" w:rsidRPr="004151AA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567" w:type="dxa"/>
            <w:vMerge w:val="restart"/>
            <w:vAlign w:val="center"/>
          </w:tcPr>
          <w:p w:rsidR="00AB5F98" w:rsidRPr="004151AA" w:rsidRDefault="00AB5F98" w:rsidP="00235295">
            <w:pPr>
              <w:pStyle w:val="a3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654" w:type="dxa"/>
            <w:gridSpan w:val="3"/>
          </w:tcPr>
          <w:p w:rsidR="00AB5F98" w:rsidRPr="004151AA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</w:tr>
      <w:tr w:rsidR="00AB5F98" w:rsidRPr="004151AA" w:rsidTr="00235295">
        <w:trPr>
          <w:cantSplit/>
        </w:trPr>
        <w:tc>
          <w:tcPr>
            <w:tcW w:w="1134" w:type="dxa"/>
            <w:vMerge/>
          </w:tcPr>
          <w:p w:rsidR="00AB5F98" w:rsidRPr="004151AA" w:rsidRDefault="00AB5F9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B5F98" w:rsidRPr="004151AA" w:rsidRDefault="00AB5F9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B5F98" w:rsidRPr="004151AA" w:rsidRDefault="00AB5F9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F98" w:rsidRPr="004151AA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2693" w:type="dxa"/>
          </w:tcPr>
          <w:p w:rsidR="00AB5F98" w:rsidRPr="004151AA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693" w:type="dxa"/>
          </w:tcPr>
          <w:p w:rsidR="00AB5F98" w:rsidRPr="004151AA" w:rsidRDefault="00AB5F98" w:rsidP="00235295">
            <w:pPr>
              <w:pStyle w:val="a3"/>
              <w:jc w:val="center"/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</w:rPr>
              <w:t>.6</w:t>
            </w:r>
          </w:p>
        </w:tc>
      </w:tr>
      <w:tr w:rsidR="00E57508" w:rsidRPr="004151AA" w:rsidTr="00235295">
        <w:trPr>
          <w:cantSplit/>
        </w:trPr>
        <w:tc>
          <w:tcPr>
            <w:tcW w:w="1134" w:type="dxa"/>
            <w:vMerge w:val="restart"/>
          </w:tcPr>
          <w:p w:rsidR="00E57508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  <w:p w:rsidR="00E57508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  <w:p w:rsidR="00E57508" w:rsidRPr="004151AA" w:rsidRDefault="002D17A0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26</w:t>
            </w:r>
            <w:r w:rsidR="00E57508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ก.ค.62</w:t>
            </w:r>
          </w:p>
        </w:tc>
        <w:tc>
          <w:tcPr>
            <w:tcW w:w="1418" w:type="dxa"/>
          </w:tcPr>
          <w:p w:rsidR="00E57508" w:rsidRPr="004151AA" w:rsidRDefault="00967132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09.00-10.3</w:t>
            </w:r>
            <w:r w:rsidR="00E57508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567" w:type="dxa"/>
          </w:tcPr>
          <w:p w:rsidR="00E57508" w:rsidRPr="004151AA" w:rsidRDefault="00967132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9</w:t>
            </w:r>
            <w:r w:rsidR="00E57508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2268" w:type="dxa"/>
          </w:tcPr>
          <w:p w:rsidR="00967132" w:rsidRDefault="00967132" w:rsidP="00235295">
            <w:pPr>
              <w:pStyle w:val="a3"/>
              <w:rPr>
                <w:rFonts w:ascii="TH SarabunPSK" w:eastAsia="Yu Mincho" w:hAnsi="TH SarabunPSK" w:cs="TH SarabunPSK"/>
                <w:sz w:val="26"/>
                <w:szCs w:val="26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ว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>302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01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ฟิสิกส์พื้นฐาน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3B41B4" w:rsidRPr="00BD1DBF" w:rsidRDefault="00967132" w:rsidP="00BD1DBF">
            <w:pPr>
              <w:pStyle w:val="a3"/>
              <w:rPr>
                <w:rFonts w:ascii="TH SarabunPSK" w:eastAsia="Yu Mincho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           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-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967132" w:rsidRDefault="0096099D" w:rsidP="00235295">
            <w:pPr>
              <w:pStyle w:val="a3"/>
              <w:rPr>
                <w:rFonts w:ascii="TH SarabunPSK" w:eastAsia="Yu Mincho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ว30202</w:t>
            </w:r>
            <w:r w:rsidR="00967132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 ฟิสิกส์ 2 ม.5/7</w:t>
            </w:r>
            <w:r w:rsidR="00967132"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-5/</w:t>
            </w:r>
            <w:r w:rsidR="00967132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9</w:t>
            </w:r>
          </w:p>
          <w:p w:rsidR="00E57508" w:rsidRPr="00B9140C" w:rsidRDefault="00BD1DBF" w:rsidP="00235295">
            <w:pPr>
              <w:pStyle w:val="a3"/>
              <w:rPr>
                <w:rFonts w:ascii="TH SarabunPSK" w:eastAsia="Yu Mincho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Yu Mincho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57508" w:rsidRPr="003B41B4">
              <w:rPr>
                <w:rFonts w:ascii="TH SarabunPSK" w:eastAsia="Yu Mincho" w:hAnsi="TH SarabunPSK" w:cs="TH SarabunPSK" w:hint="cs"/>
                <w:color w:val="FF0000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2693" w:type="dxa"/>
          </w:tcPr>
          <w:p w:rsidR="00967132" w:rsidRDefault="00967132" w:rsidP="00235295">
            <w:pPr>
              <w:pStyle w:val="a3"/>
              <w:rPr>
                <w:rFonts w:ascii="TH SarabunPSK" w:eastAsia="Yu Mincho" w:hAnsi="TH SarabunPSK" w:cs="TH SarabunPSK"/>
                <w:color w:val="FF0000"/>
                <w:sz w:val="28"/>
                <w:szCs w:val="28"/>
              </w:rPr>
            </w:pP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ว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302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04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 ฟิสิกส์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 xml:space="preserve"> 4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 xml:space="preserve"> ม.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 w:rsidRPr="00556AA4"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 xml:space="preserve">6 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</w:rPr>
              <w:t>- 6</w:t>
            </w:r>
            <w:r w:rsidRPr="00556AA4">
              <w:rPr>
                <w:rFonts w:ascii="TH SarabunPSK" w:eastAsia="Yu Mincho" w:hAnsi="TH SarabunPSK" w:cs="TH SarabunPSK"/>
                <w:sz w:val="26"/>
                <w:szCs w:val="26"/>
                <w:cs/>
              </w:rPr>
              <w:t>/</w:t>
            </w:r>
            <w:r>
              <w:rPr>
                <w:rFonts w:ascii="TH SarabunPSK" w:eastAsia="Yu Mincho" w:hAnsi="TH SarabunPSK" w:cs="TH SarabunPSK" w:hint="cs"/>
                <w:sz w:val="26"/>
                <w:szCs w:val="26"/>
                <w:cs/>
              </w:rPr>
              <w:t>8</w:t>
            </w:r>
          </w:p>
          <w:p w:rsidR="003B41B4" w:rsidRPr="00930330" w:rsidRDefault="00BD1DBF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Yu Mincho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E57508" w:rsidRPr="004151AA" w:rsidTr="00235295">
        <w:trPr>
          <w:cantSplit/>
        </w:trPr>
        <w:tc>
          <w:tcPr>
            <w:tcW w:w="1134" w:type="dxa"/>
            <w:vMerge/>
          </w:tcPr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7508" w:rsidRPr="004151AA" w:rsidRDefault="00E57508" w:rsidP="00967132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 w:rsidR="0096713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10.30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-12.00</w:t>
            </w:r>
          </w:p>
        </w:tc>
        <w:tc>
          <w:tcPr>
            <w:tcW w:w="567" w:type="dxa"/>
          </w:tcPr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>90</w:t>
            </w:r>
          </w:p>
          <w:p w:rsidR="00E57508" w:rsidRPr="004151AA" w:rsidRDefault="00E57508" w:rsidP="00235295">
            <w:pPr>
              <w:pStyle w:val="a3"/>
              <w:jc w:val="center"/>
              <w:rPr>
                <w:rFonts w:ascii="TH SarabunPSK" w:eastAsia="Yu Mincho" w:hAnsi="TH SarabunPSK" w:cs="TH SarabunPSK"/>
                <w:sz w:val="28"/>
                <w:szCs w:val="28"/>
              </w:rPr>
            </w:pPr>
            <w:r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30201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คณิตศาสตร์เพิ่ม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1</w:t>
            </w:r>
          </w:p>
          <w:p w:rsidR="003B41B4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          ม.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4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7C320A">
              <w:rPr>
                <w:rFonts w:ascii="TH SarabunPSK" w:eastAsia="Yu Mincho" w:hAnsi="TH SarabunPSK" w:cs="TH SarabunPSK"/>
                <w:sz w:val="28"/>
                <w:szCs w:val="28"/>
              </w:rPr>
              <w:t>6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- 4</w:t>
            </w:r>
            <w:r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693" w:type="dxa"/>
          </w:tcPr>
          <w:p w:rsidR="00E57508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30203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คณิตศาสตร์เพิ่ม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3</w:t>
            </w:r>
          </w:p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</w:t>
            </w:r>
            <w:r w:rsidR="006F7DF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ม.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  <w:r w:rsidR="006F7DF2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6F7DF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7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- 5</w:t>
            </w:r>
            <w:r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6F7DF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693" w:type="dxa"/>
          </w:tcPr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ค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30205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คณิตศาสตร์เพิ่ม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5</w:t>
            </w:r>
          </w:p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ม.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>6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eastAsia="Yu Mincho" w:hAnsi="TH SarabunPSK" w:cs="TH SarabunPSK"/>
                <w:sz w:val="28"/>
                <w:szCs w:val="28"/>
              </w:rPr>
              <w:t>6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</w:rPr>
              <w:t xml:space="preserve"> – 6</w:t>
            </w:r>
            <w:r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>/</w:t>
            </w:r>
            <w:r w:rsidR="006F7DF2"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>8</w:t>
            </w:r>
            <w:r w:rsidRPr="004151AA">
              <w:rPr>
                <w:rFonts w:ascii="TH SarabunPSK" w:eastAsia="Yu Mincho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Yu Mincho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</w:tr>
      <w:tr w:rsidR="00E57508" w:rsidRPr="004151AA" w:rsidTr="00EB54B4">
        <w:trPr>
          <w:cantSplit/>
        </w:trPr>
        <w:tc>
          <w:tcPr>
            <w:tcW w:w="1134" w:type="dxa"/>
            <w:vMerge/>
          </w:tcPr>
          <w:p w:rsidR="00E57508" w:rsidRPr="004151AA" w:rsidRDefault="00E57508" w:rsidP="00235295">
            <w:pPr>
              <w:pStyle w:val="a3"/>
              <w:rPr>
                <w:rFonts w:ascii="TH SarabunPSK" w:eastAsia="Yu Mincho" w:hAnsi="TH SarabunPSK" w:cs="TH SarabunPSK"/>
                <w:sz w:val="28"/>
                <w:szCs w:val="28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E57508" w:rsidRPr="00B9140C" w:rsidRDefault="00E57508" w:rsidP="00235295">
            <w:pPr>
              <w:pStyle w:val="a3"/>
              <w:jc w:val="center"/>
              <w:rPr>
                <w:rFonts w:ascii="TH SarabunPSK" w:eastAsia="Yu Mincho" w:hAnsi="TH SarabunPSK" w:cs="TH SarabunPSK"/>
                <w:color w:val="FF0000"/>
                <w:sz w:val="28"/>
                <w:szCs w:val="28"/>
                <w:cs/>
              </w:rPr>
            </w:pPr>
            <w:r w:rsidRPr="004151AA">
              <w:rPr>
                <w:rFonts w:ascii="TH SarabunPSK" w:eastAsia="Yu Mincho" w:hAnsi="TH SarabunPSK" w:cs="TH SarabunPSK"/>
                <w:b/>
                <w:bCs/>
                <w:sz w:val="28"/>
                <w:szCs w:val="28"/>
                <w:cs/>
              </w:rPr>
              <w:t>พัก</w:t>
            </w:r>
          </w:p>
        </w:tc>
      </w:tr>
    </w:tbl>
    <w:p w:rsidR="00AF0B7E" w:rsidRDefault="00AF0B7E"/>
    <w:sectPr w:rsidR="00AF0B7E" w:rsidSect="00EB54B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8"/>
    <w:rsid w:val="00155A4B"/>
    <w:rsid w:val="001906C3"/>
    <w:rsid w:val="00192C5D"/>
    <w:rsid w:val="0024583C"/>
    <w:rsid w:val="002712B1"/>
    <w:rsid w:val="00280E13"/>
    <w:rsid w:val="002D17A0"/>
    <w:rsid w:val="00324679"/>
    <w:rsid w:val="003919B5"/>
    <w:rsid w:val="003B41B4"/>
    <w:rsid w:val="006F7DF2"/>
    <w:rsid w:val="007439C4"/>
    <w:rsid w:val="007C320A"/>
    <w:rsid w:val="007D2D33"/>
    <w:rsid w:val="00803838"/>
    <w:rsid w:val="0081106B"/>
    <w:rsid w:val="0096099D"/>
    <w:rsid w:val="00964049"/>
    <w:rsid w:val="00967132"/>
    <w:rsid w:val="00A4712E"/>
    <w:rsid w:val="00A51FCB"/>
    <w:rsid w:val="00A717C7"/>
    <w:rsid w:val="00AB5F98"/>
    <w:rsid w:val="00AC5491"/>
    <w:rsid w:val="00AF0B7E"/>
    <w:rsid w:val="00B964B3"/>
    <w:rsid w:val="00BD1DBF"/>
    <w:rsid w:val="00D24CD6"/>
    <w:rsid w:val="00D27320"/>
    <w:rsid w:val="00E57508"/>
    <w:rsid w:val="00EB54B4"/>
    <w:rsid w:val="00F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E1B67-4A03-4E17-BAFB-5BD8B4F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98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F98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D1DB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1DB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kitti thuaison</cp:lastModifiedBy>
  <cp:revision>2</cp:revision>
  <cp:lastPrinted>2019-07-08T15:33:00Z</cp:lastPrinted>
  <dcterms:created xsi:type="dcterms:W3CDTF">2019-07-18T12:45:00Z</dcterms:created>
  <dcterms:modified xsi:type="dcterms:W3CDTF">2019-07-18T12:45:00Z</dcterms:modified>
</cp:coreProperties>
</file>